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62" w:rsidRPr="003348A4" w:rsidRDefault="003348A4" w:rsidP="00070E62">
      <w:pPr>
        <w:pStyle w:val="NormalnyWeb"/>
        <w:spacing w:before="120" w:beforeAutospacing="0" w:after="120" w:afterAutospacing="0" w:line="360" w:lineRule="auto"/>
        <w:jc w:val="both"/>
        <w:rPr>
          <w:b/>
          <w:shd w:val="clear" w:color="auto" w:fill="FFFFFF"/>
        </w:rPr>
      </w:pPr>
      <w:bookmarkStart w:id="0" w:name="_GoBack"/>
      <w:bookmarkEnd w:id="0"/>
      <w:r w:rsidRPr="003348A4">
        <w:rPr>
          <w:b/>
          <w:shd w:val="clear" w:color="auto" w:fill="FFFFFF"/>
        </w:rPr>
        <w:t>Harmonogram przełączania</w:t>
      </w:r>
      <w:r w:rsidR="00070E62" w:rsidRPr="003348A4">
        <w:rPr>
          <w:b/>
          <w:shd w:val="clear" w:color="auto" w:fill="FFFFFF"/>
        </w:rPr>
        <w:t xml:space="preserve"> numeru alarmowego </w:t>
      </w:r>
      <w:r w:rsidRPr="003348A4">
        <w:rPr>
          <w:b/>
          <w:shd w:val="clear" w:color="auto" w:fill="FFFFFF"/>
        </w:rPr>
        <w:t xml:space="preserve">w </w:t>
      </w:r>
      <w:r w:rsidR="00070E62" w:rsidRPr="003348A4">
        <w:rPr>
          <w:b/>
          <w:shd w:val="clear" w:color="auto" w:fill="FFFFFF"/>
        </w:rPr>
        <w:t>województwie</w:t>
      </w:r>
      <w:r w:rsidRPr="003348A4">
        <w:rPr>
          <w:b/>
          <w:shd w:val="clear" w:color="auto" w:fill="FFFFFF"/>
        </w:rPr>
        <w:t xml:space="preserve"> mazowieckim</w:t>
      </w:r>
      <w:r w:rsidR="00070E62" w:rsidRPr="003348A4">
        <w:rPr>
          <w:b/>
          <w:shd w:val="clear" w:color="auto" w:fill="FFFFFF"/>
        </w:rPr>
        <w:t>: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18"/>
        <w:gridCol w:w="1380"/>
        <w:gridCol w:w="2940"/>
        <w:gridCol w:w="1760"/>
        <w:gridCol w:w="1220"/>
      </w:tblGrid>
      <w:tr w:rsidR="00070E62" w:rsidRPr="00070E62" w:rsidTr="00D10B87">
        <w:trPr>
          <w:trHeight w:val="10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Komenda PSP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docelowy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gmin do przełączenia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PSP Warszawa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WARSZAWA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PSP Radom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Błonie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Grodzisk Mazowiecki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Legionowo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Nowy Dwór Mazowiecki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Otwock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Piaseczno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Pruszków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Wołomin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Ciechanów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Mława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Płońsk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Pułtusk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Żuromin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PSP Płock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Gostynin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Sierpc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PSP Siedlce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Garwolin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Mińsk Mazowiecki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Sokołów Podlaski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Węgrów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PSP Ostrołęka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Maków Mazowiecki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31.05.2021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Ostrów Mazowiecka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Przasnysz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Wyszków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Sochaczew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Żyrardów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Białobrzegi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Grójec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Kozienice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Lipsko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Przysucha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Szydłowiec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70E62" w:rsidRPr="00070E62" w:rsidTr="00D10B87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Zwoleń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70E62" w:rsidRPr="00070E62" w:rsidTr="00D10B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 PSP Łosice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CPR Radom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62" w:rsidRPr="00070E62" w:rsidRDefault="00070E62" w:rsidP="00D1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:rsidR="00070E62" w:rsidRDefault="00070E62" w:rsidP="00070E62"/>
    <w:p w:rsidR="003F7FBC" w:rsidRDefault="003F7FBC"/>
    <w:sectPr w:rsidR="003F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62"/>
    <w:rsid w:val="00070E62"/>
    <w:rsid w:val="00290D80"/>
    <w:rsid w:val="003348A4"/>
    <w:rsid w:val="003F7FBC"/>
    <w:rsid w:val="004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E6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E6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Kociubowska</dc:creator>
  <cp:lastModifiedBy>Agnieszka Krajewska</cp:lastModifiedBy>
  <cp:revision>2</cp:revision>
  <dcterms:created xsi:type="dcterms:W3CDTF">2021-05-19T12:13:00Z</dcterms:created>
  <dcterms:modified xsi:type="dcterms:W3CDTF">2021-05-19T12:13:00Z</dcterms:modified>
</cp:coreProperties>
</file>